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10D" w:rsidRPr="0037310D" w:rsidRDefault="0037310D" w:rsidP="0037310D">
      <w:pPr>
        <w:jc w:val="center"/>
        <w:rPr>
          <w:rFonts w:ascii="Times New Roman" w:hAnsi="Times New Roman" w:cs="Times New Roman"/>
          <w:b/>
          <w:sz w:val="28"/>
        </w:rPr>
      </w:pPr>
      <w:r w:rsidRPr="0037310D">
        <w:rPr>
          <w:rFonts w:ascii="Times New Roman" w:hAnsi="Times New Roman" w:cs="Times New Roman"/>
          <w:b/>
          <w:sz w:val="28"/>
        </w:rPr>
        <w:t>Публичный доклад о деятельности первичной профсоюзной организации МБДОУ «</w:t>
      </w:r>
      <w:r w:rsidR="00DE7210">
        <w:rPr>
          <w:rFonts w:ascii="Times New Roman" w:hAnsi="Times New Roman" w:cs="Times New Roman"/>
          <w:b/>
          <w:sz w:val="28"/>
        </w:rPr>
        <w:t>Апастовский детский сад общеразвивающего вида «Радуга</w:t>
      </w:r>
      <w:r w:rsidRPr="0037310D">
        <w:rPr>
          <w:rFonts w:ascii="Times New Roman" w:hAnsi="Times New Roman" w:cs="Times New Roman"/>
          <w:b/>
          <w:sz w:val="28"/>
        </w:rPr>
        <w:t>» Апастовского муниципального района РТ в 2021 году</w:t>
      </w:r>
    </w:p>
    <w:p w:rsidR="0037310D" w:rsidRPr="0037310D" w:rsidRDefault="0037310D" w:rsidP="0037310D">
      <w:pPr>
        <w:spacing w:after="0"/>
        <w:jc w:val="both"/>
        <w:rPr>
          <w:rFonts w:ascii="Times New Roman" w:hAnsi="Times New Roman" w:cs="Times New Roman"/>
          <w:sz w:val="28"/>
        </w:rPr>
      </w:pPr>
      <w:r w:rsidRPr="0037310D">
        <w:rPr>
          <w:rFonts w:ascii="Times New Roman" w:hAnsi="Times New Roman" w:cs="Times New Roman"/>
          <w:sz w:val="28"/>
        </w:rPr>
        <w:tab/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37310D" w:rsidRPr="0037310D" w:rsidRDefault="0037310D" w:rsidP="0037310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37310D">
        <w:rPr>
          <w:rFonts w:ascii="Times New Roman" w:hAnsi="Times New Roman" w:cs="Times New Roman"/>
          <w:sz w:val="28"/>
        </w:rPr>
        <w:t>В результате 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качественному результату труда.</w:t>
      </w:r>
    </w:p>
    <w:p w:rsidR="0037310D" w:rsidRPr="0037310D" w:rsidRDefault="0037310D" w:rsidP="0037310D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37310D">
        <w:rPr>
          <w:rFonts w:ascii="Times New Roman" w:hAnsi="Times New Roman" w:cs="Times New Roman"/>
          <w:sz w:val="28"/>
        </w:rPr>
        <w:t>И без сомнения, значительная победа последних лет – рост минимального размера оплаты труда: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807"/>
      </w:tblGrid>
      <w:tr w:rsidR="0037310D" w:rsidRPr="0037310D" w:rsidTr="0037310D">
        <w:tc>
          <w:tcPr>
            <w:tcW w:w="1063" w:type="dxa"/>
            <w:vMerge w:val="restart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МРОТ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2016г.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2017г.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2018г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2019г.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2020 г.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2021г.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2022г.</w:t>
            </w:r>
          </w:p>
        </w:tc>
        <w:tc>
          <w:tcPr>
            <w:tcW w:w="1807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</w:tr>
      <w:tr w:rsidR="0037310D" w:rsidRPr="0037310D" w:rsidTr="0037310D">
        <w:tc>
          <w:tcPr>
            <w:tcW w:w="1063" w:type="dxa"/>
            <w:vMerge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7500 руб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11.163 руб</w:t>
            </w:r>
          </w:p>
        </w:tc>
        <w:tc>
          <w:tcPr>
            <w:tcW w:w="1063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12.146 руб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12.792 руб</w:t>
            </w:r>
          </w:p>
        </w:tc>
        <w:tc>
          <w:tcPr>
            <w:tcW w:w="1064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13.890 руб</w:t>
            </w:r>
          </w:p>
        </w:tc>
        <w:tc>
          <w:tcPr>
            <w:tcW w:w="1807" w:type="dxa"/>
          </w:tcPr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+8,5% к 2021г.</w:t>
            </w:r>
          </w:p>
          <w:p w:rsidR="0037310D" w:rsidRPr="0037310D" w:rsidRDefault="0037310D" w:rsidP="0037310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7310D">
              <w:rPr>
                <w:rFonts w:ascii="Times New Roman" w:hAnsi="Times New Roman" w:cs="Times New Roman"/>
                <w:sz w:val="28"/>
              </w:rPr>
              <w:t>+85% к 2016г.</w:t>
            </w:r>
          </w:p>
        </w:tc>
      </w:tr>
    </w:tbl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31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31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Неоднократно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обращениях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Президенту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РТ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республиканский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комитет</w:t>
      </w:r>
      <w:r w:rsidRPr="0037310D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настаивал: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37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оплаты труда;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б)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внести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изменения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НСОТ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доводя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гарантированную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окладную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заработной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платы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70%.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40" w:lineRule="auto"/>
        <w:ind w:right="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настоящее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время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активном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участии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Общероссийского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Минтрудом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России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совместно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Министерством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просвещения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разрабатываются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требования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оплаты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труда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педагогов,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учитывающие</w:t>
      </w:r>
      <w:r w:rsidRPr="0037310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особенности формирования ставки (оклада), так и перечень компенсационных 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стимулирующих</w:t>
      </w:r>
      <w:r w:rsidRPr="0037310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выплат.</w:t>
      </w:r>
    </w:p>
    <w:p w:rsidR="0037310D" w:rsidRPr="0037310D" w:rsidRDefault="0037310D" w:rsidP="00794E44">
      <w:pPr>
        <w:widowControl w:val="0"/>
        <w:autoSpaceDE w:val="0"/>
        <w:autoSpaceDN w:val="0"/>
        <w:spacing w:after="0" w:line="240" w:lineRule="auto"/>
        <w:ind w:right="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12.11.2021г. № 1030 с 1 января 2022г. введены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новые базовые оклады (ставки)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работникам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сохранены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ежемесячные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стимулирующие,</w:t>
      </w:r>
      <w:r w:rsidRPr="0037310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компенсационные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другие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надбавки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выплаты.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7310D" w:rsidRPr="0037310D" w:rsidSect="0037310D">
          <w:footerReference w:type="default" r:id="rId7"/>
          <w:pgSz w:w="11910" w:h="16840"/>
          <w:pgMar w:top="709" w:right="851" w:bottom="851" w:left="851" w:header="720" w:footer="998" w:gutter="0"/>
          <w:pgNumType w:start="1"/>
          <w:cols w:space="720"/>
        </w:sectPr>
      </w:pPr>
    </w:p>
    <w:p w:rsidR="0037310D" w:rsidRPr="0037310D" w:rsidRDefault="0037310D" w:rsidP="0037310D">
      <w:pPr>
        <w:widowControl w:val="0"/>
        <w:autoSpaceDE w:val="0"/>
        <w:autoSpaceDN w:val="0"/>
        <w:spacing w:before="59" w:after="0" w:line="321" w:lineRule="exact"/>
        <w:ind w:right="1078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Д</w:t>
      </w:r>
      <w:r w:rsidRPr="0037310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37310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37310D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 w:rsidRPr="0037310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37310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321" w:lineRule="exact"/>
        <w:ind w:right="1081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7310D">
        <w:rPr>
          <w:rFonts w:ascii="Times New Roman" w:eastAsia="Times New Roman" w:hAnsi="Times New Roman" w:cs="Times New Roman"/>
          <w:b/>
          <w:sz w:val="28"/>
        </w:rPr>
        <w:t>изменения</w:t>
      </w:r>
      <w:r w:rsidRPr="0037310D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величины</w:t>
      </w:r>
      <w:r w:rsidRPr="0037310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базовых</w:t>
      </w:r>
      <w:r w:rsidRPr="0037310D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окладов</w:t>
      </w:r>
      <w:r w:rsidRPr="0037310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(ставок)работников</w:t>
      </w:r>
      <w:r w:rsidRPr="0037310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</w:rPr>
        <w:t>отрасли</w:t>
      </w:r>
    </w:p>
    <w:p w:rsidR="0037310D" w:rsidRPr="0037310D" w:rsidRDefault="0037310D" w:rsidP="0037310D">
      <w:pPr>
        <w:widowControl w:val="0"/>
        <w:autoSpaceDE w:val="0"/>
        <w:autoSpaceDN w:val="0"/>
        <w:spacing w:before="2" w:after="0" w:line="240" w:lineRule="auto"/>
        <w:ind w:right="107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«Образование»</w:t>
      </w:r>
      <w:r w:rsidRPr="0037310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Республики</w:t>
      </w:r>
      <w:r w:rsidRPr="0037310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Татарстан.</w:t>
      </w:r>
    </w:p>
    <w:p w:rsidR="0037310D" w:rsidRPr="0037310D" w:rsidRDefault="0037310D" w:rsidP="0037310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26" w:type="dxa"/>
        <w:tblBorders>
          <w:top w:val="dashSmallGap" w:sz="4" w:space="0" w:color="000000"/>
          <w:left w:val="dashSmallGap" w:sz="4" w:space="0" w:color="000000"/>
          <w:bottom w:val="dashSmallGap" w:sz="4" w:space="0" w:color="000000"/>
          <w:right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700"/>
        <w:gridCol w:w="1560"/>
        <w:gridCol w:w="1984"/>
        <w:gridCol w:w="2128"/>
      </w:tblGrid>
      <w:tr w:rsidR="0037310D" w:rsidRPr="0037310D" w:rsidTr="0037310D">
        <w:trPr>
          <w:trHeight w:val="641"/>
        </w:trPr>
        <w:tc>
          <w:tcPr>
            <w:tcW w:w="2977" w:type="dxa"/>
            <w:tcBorders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Категории</w:t>
            </w:r>
          </w:p>
          <w:p w:rsidR="0037310D" w:rsidRPr="0037310D" w:rsidRDefault="0037310D" w:rsidP="0037310D">
            <w:pPr>
              <w:spacing w:before="2" w:line="301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работников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2016г.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2018г.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2020г.</w:t>
            </w:r>
          </w:p>
        </w:tc>
        <w:tc>
          <w:tcPr>
            <w:tcW w:w="2128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2022г.</w:t>
            </w:r>
          </w:p>
        </w:tc>
      </w:tr>
      <w:tr w:rsidR="0037310D" w:rsidRPr="0037310D" w:rsidTr="0037310D">
        <w:trPr>
          <w:trHeight w:val="64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МРОТ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7500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11.272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12.792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13.890</w:t>
            </w:r>
          </w:p>
        </w:tc>
      </w:tr>
      <w:tr w:rsidR="0037310D" w:rsidRPr="0037310D" w:rsidTr="0037310D">
        <w:trPr>
          <w:trHeight w:val="192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DE7210" w:rsidRDefault="0037310D" w:rsidP="0037310D">
            <w:pPr>
              <w:spacing w:line="237" w:lineRule="auto"/>
              <w:ind w:right="127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DE7210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1.Учебно-</w:t>
            </w:r>
            <w:r w:rsidRPr="00DE7210">
              <w:rPr>
                <w:rFonts w:ascii="Times New Roman" w:eastAsia="Times New Roman" w:hAnsi="Times New Roman" w:cs="Times New Roman"/>
                <w:b/>
                <w:spacing w:val="1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вспомогательный</w:t>
            </w:r>
            <w:r w:rsidRPr="00DE7210">
              <w:rPr>
                <w:rFonts w:ascii="Times New Roman" w:eastAsia="Times New Roman" w:hAnsi="Times New Roman" w:cs="Times New Roman"/>
                <w:b/>
                <w:spacing w:val="1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b/>
                <w:spacing w:val="-3"/>
                <w:sz w:val="28"/>
                <w:lang w:val="ru-RU"/>
              </w:rPr>
              <w:t>персонал</w:t>
            </w:r>
            <w:r w:rsidRPr="00DE7210">
              <w:rPr>
                <w:rFonts w:ascii="Times New Roman" w:eastAsia="Times New Roman" w:hAnsi="Times New Roman" w:cs="Times New Roman"/>
                <w:b/>
                <w:spacing w:val="-13"/>
                <w:sz w:val="28"/>
                <w:lang w:val="ru-RU"/>
              </w:rPr>
              <w:t xml:space="preserve">  </w:t>
            </w:r>
            <w:r w:rsidRPr="0037310D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>I</w:t>
            </w:r>
            <w:r w:rsidRPr="00DE7210">
              <w:rPr>
                <w:rFonts w:ascii="Times New Roman" w:eastAsia="Times New Roman" w:hAnsi="Times New Roman" w:cs="Times New Roman"/>
                <w:b/>
                <w:spacing w:val="-3"/>
                <w:sz w:val="28"/>
                <w:lang w:val="ru-RU"/>
              </w:rPr>
              <w:t>,</w:t>
            </w:r>
            <w:r w:rsidRPr="00DE7210">
              <w:rPr>
                <w:rFonts w:ascii="Times New Roman" w:eastAsia="Times New Roman" w:hAnsi="Times New Roman" w:cs="Times New Roman"/>
                <w:b/>
                <w:spacing w:val="-9"/>
                <w:sz w:val="28"/>
                <w:lang w:val="ru-RU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>II</w:t>
            </w:r>
            <w:r w:rsidRPr="00DE7210">
              <w:rPr>
                <w:rFonts w:ascii="Times New Roman" w:eastAsia="Times New Roman" w:hAnsi="Times New Roman" w:cs="Times New Roman"/>
                <w:b/>
                <w:spacing w:val="-12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b/>
                <w:spacing w:val="-3"/>
                <w:sz w:val="28"/>
                <w:lang w:val="ru-RU"/>
              </w:rPr>
              <w:t>уровней</w:t>
            </w:r>
            <w:r w:rsidRPr="00DE7210">
              <w:rPr>
                <w:rFonts w:ascii="Times New Roman" w:eastAsia="Times New Roman" w:hAnsi="Times New Roman" w:cs="Times New Roman"/>
                <w:b/>
                <w:spacing w:val="-67"/>
                <w:sz w:val="28"/>
                <w:lang w:val="ru-RU"/>
              </w:rPr>
              <w:t xml:space="preserve"> </w:t>
            </w:r>
            <w:r w:rsidRPr="00DE7210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младший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i/>
                <w:sz w:val="28"/>
              </w:rPr>
              <w:t>воспитатель)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6831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8331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ind w:right="641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9868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10.015</w:t>
            </w:r>
          </w:p>
          <w:p w:rsidR="0037310D" w:rsidRPr="0037310D" w:rsidRDefault="0037310D" w:rsidP="0037310D">
            <w:pPr>
              <w:spacing w:before="3" w:line="309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9868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10.015 (ВПО)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37310D" w:rsidRPr="0037310D" w:rsidRDefault="0037310D" w:rsidP="0037310D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13.617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(+37,5%)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14.000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(+39,2%)</w:t>
            </w:r>
          </w:p>
        </w:tc>
      </w:tr>
      <w:tr w:rsidR="0037310D" w:rsidRPr="0037310D" w:rsidTr="0037310D">
        <w:trPr>
          <w:trHeight w:val="1614"/>
        </w:trPr>
        <w:tc>
          <w:tcPr>
            <w:tcW w:w="2977" w:type="dxa"/>
            <w:tcBorders>
              <w:top w:val="single" w:sz="4" w:space="0" w:color="000000"/>
            </w:tcBorders>
          </w:tcPr>
          <w:p w:rsidR="0037310D" w:rsidRPr="0037310D" w:rsidRDefault="0037310D" w:rsidP="0037310D">
            <w:pPr>
              <w:spacing w:before="1"/>
              <w:ind w:right="614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2.Педагогические</w:t>
            </w:r>
            <w:r w:rsidRPr="0037310D">
              <w:rPr>
                <w:rFonts w:ascii="Times New Roman" w:eastAsia="Times New Roman" w:hAnsi="Times New Roman" w:cs="Times New Roman"/>
                <w:b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работники:</w:t>
            </w:r>
          </w:p>
          <w:p w:rsidR="0037310D" w:rsidRPr="0037310D" w:rsidRDefault="0037310D" w:rsidP="0037310D">
            <w:pPr>
              <w:spacing w:line="314" w:lineRule="exac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i/>
                <w:sz w:val="28"/>
              </w:rPr>
              <w:t>(ДОУ)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7965</w:t>
            </w:r>
            <w:r w:rsidRPr="0037310D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9714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ind w:right="65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11.680</w:t>
            </w:r>
            <w:r w:rsidRPr="0037310D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  <w:r w:rsidRPr="0037310D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14.236</w:t>
            </w:r>
          </w:p>
          <w:p w:rsidR="0037310D" w:rsidRPr="0037310D" w:rsidRDefault="0037310D" w:rsidP="0037310D">
            <w:pPr>
              <w:spacing w:before="2"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11.680</w:t>
            </w:r>
            <w:r w:rsidRPr="0037310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(СПО)</w:t>
            </w:r>
          </w:p>
          <w:p w:rsidR="0037310D" w:rsidRPr="0037310D" w:rsidRDefault="0037310D" w:rsidP="0037310D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14.236</w:t>
            </w:r>
            <w:r w:rsidRPr="0037310D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(ВПО)</w:t>
            </w:r>
          </w:p>
        </w:tc>
        <w:tc>
          <w:tcPr>
            <w:tcW w:w="2128" w:type="dxa"/>
            <w:tcBorders>
              <w:top w:val="single" w:sz="4" w:space="0" w:color="000000"/>
              <w:bottom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37310D" w:rsidRPr="0037310D" w:rsidRDefault="0037310D" w:rsidP="0037310D">
            <w:pPr>
              <w:ind w:right="42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pacing w:val="-4"/>
                <w:sz w:val="28"/>
              </w:rPr>
              <w:t>14.480 (СПО)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pacing w:val="-4"/>
                <w:sz w:val="28"/>
              </w:rPr>
              <w:t>16.700 (ВПО)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16.732</w:t>
            </w:r>
          </w:p>
          <w:p w:rsidR="0037310D" w:rsidRPr="0037310D" w:rsidRDefault="0037310D" w:rsidP="0037310D">
            <w:pPr>
              <w:spacing w:before="2" w:line="31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(+17,5%)</w:t>
            </w:r>
          </w:p>
        </w:tc>
      </w:tr>
    </w:tbl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позволило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выполнять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Указ Президента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РФ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2012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года</w:t>
      </w:r>
    </w:p>
    <w:p w:rsidR="0037310D" w:rsidRPr="0037310D" w:rsidRDefault="0037310D" w:rsidP="0037310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tbl>
      <w:tblPr>
        <w:tblStyle w:val="TableNormal"/>
        <w:tblW w:w="0" w:type="auto"/>
        <w:tblInd w:w="126" w:type="dxa"/>
        <w:tblBorders>
          <w:top w:val="dashSmallGap" w:sz="4" w:space="0" w:color="000000"/>
          <w:left w:val="dashSmallGap" w:sz="4" w:space="0" w:color="000000"/>
          <w:bottom w:val="dashSmallGap" w:sz="4" w:space="0" w:color="000000"/>
          <w:right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700"/>
        <w:gridCol w:w="1844"/>
        <w:gridCol w:w="1844"/>
        <w:gridCol w:w="1840"/>
      </w:tblGrid>
      <w:tr w:rsidR="0037310D" w:rsidRPr="0037310D" w:rsidTr="0037310D">
        <w:trPr>
          <w:trHeight w:val="3222"/>
        </w:trPr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242" w:lineRule="auto"/>
              <w:ind w:right="1172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 xml:space="preserve">3.Сред. </w:t>
            </w:r>
            <w:r w:rsidRPr="0037310D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з/пл.</w:t>
            </w: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по</w:t>
            </w:r>
            <w:r w:rsidRPr="0037310D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экономике</w:t>
            </w:r>
          </w:p>
          <w:p w:rsidR="0037310D" w:rsidRPr="0037310D" w:rsidRDefault="0037310D" w:rsidP="0037310D">
            <w:pPr>
              <w:numPr>
                <w:ilvl w:val="0"/>
                <w:numId w:val="1"/>
              </w:numPr>
              <w:tabs>
                <w:tab w:val="left" w:pos="271"/>
              </w:tabs>
              <w:spacing w:line="308" w:lineRule="exact"/>
              <w:ind w:hanging="165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Сред.</w:t>
            </w:r>
            <w:r w:rsidRPr="0037310D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з/пл.</w:t>
            </w:r>
          </w:p>
          <w:p w:rsidR="0037310D" w:rsidRPr="0037310D" w:rsidRDefault="0037310D" w:rsidP="0037310D">
            <w:pPr>
              <w:tabs>
                <w:tab w:val="left" w:pos="1362"/>
              </w:tabs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в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ab/>
              <w:t>образовании</w:t>
            </w:r>
          </w:p>
          <w:p w:rsidR="0037310D" w:rsidRPr="0037310D" w:rsidRDefault="0037310D" w:rsidP="0037310D">
            <w:pPr>
              <w:numPr>
                <w:ilvl w:val="0"/>
                <w:numId w:val="1"/>
              </w:numPr>
              <w:tabs>
                <w:tab w:val="left" w:pos="303"/>
              </w:tabs>
              <w:spacing w:before="1" w:line="321" w:lineRule="exact"/>
              <w:ind w:left="303" w:hanging="197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Сред.</w:t>
            </w:r>
            <w:r w:rsidRPr="0037310D">
              <w:rPr>
                <w:rFonts w:ascii="Times New Roman" w:eastAsia="Times New Roman" w:hAnsi="Times New Roman" w:cs="Times New Roman"/>
                <w:spacing w:val="31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з/пл.</w:t>
            </w:r>
            <w:r w:rsidRPr="0037310D">
              <w:rPr>
                <w:rFonts w:ascii="Times New Roman" w:eastAsia="Times New Roman" w:hAnsi="Times New Roman" w:cs="Times New Roman"/>
                <w:spacing w:val="34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37310D">
              <w:rPr>
                <w:rFonts w:ascii="Times New Roman" w:eastAsia="Times New Roman" w:hAnsi="Times New Roman" w:cs="Times New Roman"/>
                <w:spacing w:val="33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учителя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pacing w:val="-1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w w:val="99"/>
                <w:sz w:val="28"/>
              </w:rPr>
              <w:t xml:space="preserve"> -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воспитателя 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 xml:space="preserve"> -</w:t>
            </w:r>
            <w:r w:rsidRPr="0037310D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37310D">
              <w:rPr>
                <w:rFonts w:ascii="Times New Roman" w:eastAsia="Times New Roman" w:hAnsi="Times New Roman" w:cs="Times New Roman"/>
                <w:sz w:val="28"/>
              </w:rPr>
              <w:t>пед.доп.образования</w:t>
            </w:r>
          </w:p>
          <w:p w:rsidR="0037310D" w:rsidRPr="0037310D" w:rsidRDefault="0037310D" w:rsidP="0037310D">
            <w:pPr>
              <w:spacing w:line="312" w:lineRule="exact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28.160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24.018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29.261</w:t>
            </w:r>
          </w:p>
          <w:p w:rsidR="0037310D" w:rsidRPr="0037310D" w:rsidRDefault="0037310D" w:rsidP="0037310D">
            <w:pPr>
              <w:spacing w:before="2"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26.293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20.561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before="3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30.742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27.208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31.609</w:t>
            </w:r>
          </w:p>
          <w:p w:rsidR="0037310D" w:rsidRPr="0037310D" w:rsidRDefault="0037310D" w:rsidP="0037310D">
            <w:pPr>
              <w:spacing w:before="2"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27.208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31.609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spacing w:line="317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b/>
                <w:sz w:val="28"/>
              </w:rPr>
              <w:t>(2020г.)</w:t>
            </w:r>
          </w:p>
          <w:p w:rsidR="0037310D" w:rsidRPr="0037310D" w:rsidRDefault="0037310D" w:rsidP="0037310D">
            <w:pPr>
              <w:spacing w:line="319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31.609</w:t>
            </w:r>
          </w:p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30.726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36.650</w:t>
            </w:r>
          </w:p>
          <w:p w:rsidR="0037310D" w:rsidRPr="0037310D" w:rsidRDefault="0037310D" w:rsidP="0037310D">
            <w:pPr>
              <w:spacing w:before="2"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31.099</w:t>
            </w:r>
          </w:p>
          <w:p w:rsidR="0037310D" w:rsidRPr="0037310D" w:rsidRDefault="0037310D" w:rsidP="0037310D">
            <w:pPr>
              <w:spacing w:line="321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37310D">
              <w:rPr>
                <w:rFonts w:ascii="Times New Roman" w:eastAsia="Times New Roman" w:hAnsi="Times New Roman" w:cs="Times New Roman"/>
                <w:sz w:val="28"/>
              </w:rPr>
              <w:t>35.316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0D" w:rsidRPr="0037310D" w:rsidRDefault="0037310D" w:rsidP="0037310D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</w:tbl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37310D" w:rsidRPr="0037310D" w:rsidRDefault="0037310D" w:rsidP="0037310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37310D" w:rsidRPr="0037310D" w:rsidRDefault="0037310D" w:rsidP="0037310D">
      <w:pPr>
        <w:widowControl w:val="0"/>
        <w:autoSpaceDE w:val="0"/>
        <w:autoSpaceDN w:val="0"/>
        <w:spacing w:after="0" w:line="317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Уважаемые</w:t>
      </w:r>
      <w:r w:rsidRPr="0037310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bCs/>
          <w:sz w:val="28"/>
          <w:szCs w:val="28"/>
        </w:rPr>
        <w:t>коллеги!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27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Реском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широко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используя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партнёрства,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всегда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особое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внимание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уделяет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социальным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проектам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программам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Особенно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актуальным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остаётся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санаторное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оздоровление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работников.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40" w:lineRule="auto"/>
        <w:ind w:right="427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К великому сожалению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2021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наши работники не воспользовались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санаторными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путёвками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социальную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защиту,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размер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собственного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платежа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путёвку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величины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совокупного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дохода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продолжительность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14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календарных дней.</w:t>
      </w:r>
    </w:p>
    <w:p w:rsidR="007D7C26" w:rsidRPr="007D7C26" w:rsidRDefault="0037310D" w:rsidP="007D7C26">
      <w:pPr>
        <w:widowControl w:val="0"/>
        <w:autoSpaceDE w:val="0"/>
        <w:autoSpaceDN w:val="0"/>
        <w:spacing w:after="0" w:line="242" w:lineRule="auto"/>
        <w:ind w:right="384" w:firstLine="708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7D7C26" w:rsidRPr="007D7C26" w:rsidSect="0037310D">
          <w:pgSz w:w="11910" w:h="16840"/>
          <w:pgMar w:top="568" w:right="420" w:bottom="142" w:left="900" w:header="0" w:footer="998" w:gutter="0"/>
          <w:cols w:space="720"/>
        </w:sect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 предлагает отдохнуть в санаториях с профсоюзной</w:t>
      </w:r>
      <w:r w:rsidRPr="0037310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скидкой до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50%</w:t>
      </w:r>
      <w:r w:rsidRPr="0037310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7310D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стоимости</w:t>
      </w:r>
      <w:r w:rsidRPr="0037310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путёвки</w:t>
      </w:r>
      <w:r w:rsidRPr="0037310D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7310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профсоюзному</w:t>
      </w:r>
      <w:r w:rsidRPr="0037310D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проекту</w:t>
      </w:r>
      <w:r w:rsidRPr="0037310D">
        <w:rPr>
          <w:rFonts w:ascii="Times New Roman" w:eastAsia="Times New Roman" w:hAnsi="Times New Roman" w:cs="Times New Roman"/>
          <w:spacing w:val="15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«Путевка</w:t>
      </w:r>
      <w:r w:rsidRPr="0037310D">
        <w:rPr>
          <w:rFonts w:ascii="Times New Roman" w:eastAsia="Times New Roman" w:hAnsi="Times New Roman" w:cs="Times New Roman"/>
          <w:b/>
          <w:spacing w:val="7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за</w:t>
      </w:r>
      <w:r w:rsidRPr="0037310D">
        <w:rPr>
          <w:rFonts w:ascii="Times New Roman" w:eastAsia="Times New Roman" w:hAnsi="Times New Roman" w:cs="Times New Roman"/>
          <w:b/>
          <w:spacing w:val="3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полцены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37310D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7D7C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7C26">
        <w:rPr>
          <w:rFonts w:ascii="Times New Roman" w:eastAsia="Times New Roman" w:hAnsi="Times New Roman" w:cs="Times New Roman"/>
          <w:spacing w:val="-7"/>
          <w:sz w:val="28"/>
          <w:szCs w:val="28"/>
        </w:rPr>
        <w:t>санаториях</w:t>
      </w:r>
      <w:r w:rsidR="007D7C26" w:rsidRPr="0037310D">
        <w:rPr>
          <w:rFonts w:ascii="Times New Roman" w:eastAsia="Times New Roman" w:hAnsi="Times New Roman" w:cs="Times New Roman"/>
          <w:spacing w:val="-7"/>
          <w:sz w:val="28"/>
          <w:szCs w:val="28"/>
        </w:rPr>
        <w:t>:</w:t>
      </w:r>
      <w:r w:rsidR="007D7C26" w:rsidRPr="007D7C2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="007D7C26">
        <w:rPr>
          <w:rFonts w:ascii="Times New Roman" w:eastAsia="Times New Roman" w:hAnsi="Times New Roman" w:cs="Times New Roman"/>
          <w:spacing w:val="-6"/>
          <w:sz w:val="28"/>
          <w:szCs w:val="28"/>
        </w:rPr>
        <w:t>«Нехама»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, «Сосновый бор», «Жемчужина», «Васильевский», «Шифалы-</w:t>
      </w:r>
      <w:r w:rsidR="007D7C26"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Су</w:t>
      </w:r>
      <w:r w:rsidR="007D7C26" w:rsidRPr="0037310D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(Ижминводы)».</w:t>
      </w:r>
      <w:r w:rsidR="007D7C26" w:rsidRPr="0037310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В</w:t>
      </w:r>
      <w:r w:rsidR="007D7C26" w:rsidRPr="0037310D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нашем</w:t>
      </w:r>
      <w:r w:rsidR="007D7C26" w:rsidRPr="0037310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саду</w:t>
      </w:r>
      <w:r w:rsidR="007D7C26" w:rsidRPr="0037310D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данным</w:t>
      </w:r>
      <w:r w:rsidR="007D7C26" w:rsidRPr="0037310D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видом</w:t>
      </w:r>
      <w:r w:rsidR="007D7C26" w:rsidRPr="0037310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="007D7C26"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отдыха</w:t>
      </w:r>
      <w:r w:rsidR="007D7C26"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опять же никто не </w:t>
      </w:r>
      <w:r w:rsidR="00794E44">
        <w:rPr>
          <w:rFonts w:ascii="Times New Roman" w:eastAsia="Times New Roman" w:hAnsi="Times New Roman" w:cs="Times New Roman"/>
          <w:spacing w:val="-5"/>
          <w:sz w:val="28"/>
          <w:szCs w:val="28"/>
        </w:rPr>
        <w:t>воспользовался.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Ещё один проект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«Профсоюзный уик-энд»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позволяет членам профсоюза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течении</w:t>
      </w:r>
      <w:r w:rsidRPr="0037310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трех</w:t>
      </w:r>
      <w:r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дней</w:t>
      </w:r>
      <w:r w:rsidRPr="0037310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отдохнуть</w:t>
      </w:r>
      <w:r w:rsidRPr="0037310D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6"/>
          <w:sz w:val="28"/>
          <w:szCs w:val="28"/>
        </w:rPr>
        <w:t>санаториях</w:t>
      </w:r>
      <w:r w:rsidRPr="0037310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с</w:t>
      </w:r>
      <w:r w:rsidRPr="0037310D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>льготной</w:t>
      </w:r>
      <w:r w:rsidRPr="0037310D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оплатой. Из нашего детского сада никто не отдохнула. 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теплоходе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совершают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путешествия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Волге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Каме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37310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тысячи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человек: победители Республиканского конкурса профессионального мастерства,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педагогические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работники,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активисты,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социальные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партнеры.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Данной формой отдыха поощряются разные категории работников детских садов: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лучшие председатели первичных профсоюзных организаций ,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медицинские работники имели возможность отдохнуть на борту теплохода в 2021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году.</w:t>
      </w:r>
      <w:r w:rsidR="00DE7210">
        <w:rPr>
          <w:rFonts w:ascii="Times New Roman" w:eastAsia="Times New Roman" w:hAnsi="Times New Roman" w:cs="Times New Roman"/>
          <w:sz w:val="28"/>
          <w:szCs w:val="28"/>
        </w:rPr>
        <w:t>Из нашего детского этим видом отдыха воспользовался 1 член профсоюза.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2022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37310D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планируется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поощрить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лучших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пищеблоков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детских</w:t>
      </w:r>
      <w:r w:rsidRPr="0037310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садов.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</w:rPr>
      </w:pPr>
      <w:r w:rsidRPr="0037310D">
        <w:rPr>
          <w:rFonts w:ascii="Times New Roman" w:eastAsia="Times New Roman" w:hAnsi="Times New Roman" w:cs="Times New Roman"/>
          <w:sz w:val="28"/>
        </w:rPr>
        <w:t>Члены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могут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воспользоваться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проектом</w:t>
      </w:r>
      <w:r w:rsidRPr="0037310D">
        <w:rPr>
          <w:rFonts w:ascii="Times New Roman" w:eastAsia="Times New Roman" w:hAnsi="Times New Roman" w:cs="Times New Roman"/>
          <w:spacing w:val="1"/>
          <w:sz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u w:val="thick"/>
        </w:rPr>
        <w:t>«Льготное</w:t>
      </w:r>
      <w:r w:rsidRPr="0037310D">
        <w:rPr>
          <w:rFonts w:ascii="Times New Roman" w:eastAsia="Times New Roman" w:hAnsi="Times New Roman" w:cs="Times New Roman"/>
          <w:b/>
          <w:spacing w:val="-67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u w:val="thick"/>
        </w:rPr>
        <w:t>потребительское кредитование для работников образования»</w:t>
      </w:r>
      <w:r w:rsidRPr="0037310D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через ПАО «АК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Барс Банк». Кредит предоставляется на сумму до 100 тыс. сроком до 1 года, под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11%</w:t>
      </w:r>
      <w:r w:rsidRPr="0037310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годовых,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а для</w:t>
      </w:r>
      <w:r w:rsidRPr="0037310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молодых педагогов</w:t>
      </w:r>
      <w:r w:rsidRPr="0037310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кредит</w:t>
      </w:r>
      <w:r w:rsidRPr="0037310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выдаётся</w:t>
      </w:r>
      <w:r w:rsidRPr="0037310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под</w:t>
      </w:r>
      <w:r w:rsidRPr="0037310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5%</w:t>
      </w:r>
      <w:r w:rsidRPr="0037310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</w:rPr>
        <w:t>годовых.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Успешно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функционирует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республиканский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фонд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«Социальной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поддержки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членов Профсоюза», согласно Положения Фонда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единовременная материальная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помощь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оказывается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членам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пожара,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тяжёлых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операций,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онкологических заболеваний, нуждающимся в дорогостоящем лечении и т.д.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2021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наших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получили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такую</w:t>
      </w:r>
      <w:r w:rsidRPr="0037310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материальную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поддержку.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Татарстан,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начиная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2007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года,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Программа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 xml:space="preserve">Негосударственного пенсионного обеспечения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работников бюджетной сферы.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протяжении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работники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после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выхода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пенсию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оставления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рабочего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места,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получают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доплаты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Негосударственного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 xml:space="preserve">пенсионного фонда. 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обращению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Республиканского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комитета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Президентом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Татарстан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Р.Н.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Миннихановым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принято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продлении</w:t>
      </w:r>
      <w:r w:rsidRPr="0037310D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на</w:t>
      </w:r>
      <w:r w:rsidRPr="0037310D">
        <w:rPr>
          <w:rFonts w:ascii="Times New Roman" w:eastAsia="Times New Roman" w:hAnsi="Times New Roman" w:cs="Times New Roman"/>
          <w:b/>
          <w:spacing w:val="-67"/>
          <w:sz w:val="28"/>
          <w:szCs w:val="28"/>
        </w:rPr>
        <w:t xml:space="preserve"> 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2022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год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срока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вступления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новых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программу,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выделено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70,5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млн.руб.</w:t>
      </w:r>
      <w:r w:rsidRPr="0037310D">
        <w:rPr>
          <w:rFonts w:ascii="Times New Roman" w:eastAsia="Times New Roman" w:hAnsi="Times New Roman" w:cs="Times New Roman"/>
          <w:b/>
          <w:spacing w:val="4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3731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бюджета Республики</w:t>
      </w:r>
      <w:r w:rsidRPr="0037310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Татарстан.</w:t>
      </w:r>
    </w:p>
    <w:p w:rsidR="0037310D" w:rsidRPr="0037310D" w:rsidRDefault="0037310D" w:rsidP="00794E44">
      <w:pPr>
        <w:widowControl w:val="0"/>
        <w:tabs>
          <w:tab w:val="left" w:pos="9921"/>
        </w:tabs>
        <w:autoSpaceDE w:val="0"/>
        <w:autoSpaceDN w:val="0"/>
        <w:spacing w:after="0" w:line="259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С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1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января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2022г.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Реском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предлагает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свою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профсоюзную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программу</w:t>
      </w:r>
      <w:r w:rsidRPr="0037310D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Негосударственного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пенсионного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обеспечения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37310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Профсоюза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«Профсоюзный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бонус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к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37310D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пенсии»</w:t>
      </w:r>
      <w:r w:rsidRPr="0037310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благодаря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которой,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 xml:space="preserve">расторжении </w:t>
      </w:r>
      <w:r w:rsidRPr="0037310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трудового договора в период с 1 января 2022 года по 31 декабря 2024 года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наличие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непрерывного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стажа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организациях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бюджетной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сферы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Республики Татарстан на момент расторжения трудового договора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для женщин -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менее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лет,</w:t>
      </w:r>
      <w:r w:rsidRPr="0037310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для мужчин</w:t>
      </w:r>
      <w:r w:rsidRPr="0037310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- не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менее</w:t>
      </w:r>
      <w:r w:rsidRPr="0037310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25 лет;</w:t>
      </w:r>
    </w:p>
    <w:p w:rsidR="0037310D" w:rsidRPr="0037310D" w:rsidRDefault="0037310D" w:rsidP="0037310D">
      <w:pPr>
        <w:widowControl w:val="0"/>
        <w:autoSpaceDE w:val="0"/>
        <w:autoSpaceDN w:val="0"/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sz w:val="28"/>
          <w:szCs w:val="28"/>
        </w:rPr>
        <w:t>- наличии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профсоюзного стажа не менее 10 лет в Общероссийском Профсоюзе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образования на момент обращения, будет оказана поддержка членам профсоюза в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течении</w:t>
      </w:r>
      <w:r w:rsidRPr="0037310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трех</w:t>
      </w:r>
      <w:r w:rsidRPr="0037310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7310D">
        <w:rPr>
          <w:rFonts w:ascii="Times New Roman" w:eastAsia="Times New Roman" w:hAnsi="Times New Roman" w:cs="Times New Roman"/>
          <w:sz w:val="28"/>
          <w:szCs w:val="28"/>
        </w:rPr>
        <w:t>лет.</w:t>
      </w:r>
    </w:p>
    <w:p w:rsidR="0037310D" w:rsidRPr="0037310D" w:rsidRDefault="0037310D" w:rsidP="0037310D">
      <w:pPr>
        <w:widowControl w:val="0"/>
        <w:autoSpaceDE w:val="0"/>
        <w:autoSpaceDN w:val="0"/>
        <w:spacing w:before="71" w:after="0" w:line="240" w:lineRule="auto"/>
        <w:ind w:right="43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310D">
        <w:rPr>
          <w:rFonts w:ascii="Times New Roman" w:eastAsia="Times New Roman" w:hAnsi="Times New Roman" w:cs="Times New Roman"/>
          <w:b/>
          <w:sz w:val="28"/>
          <w:szCs w:val="28"/>
        </w:rPr>
        <w:t>Уважаемые коллеги!</w:t>
      </w:r>
    </w:p>
    <w:p w:rsidR="0037310D" w:rsidRPr="001A4740" w:rsidRDefault="0037310D" w:rsidP="0060432C">
      <w:pPr>
        <w:widowControl w:val="0"/>
        <w:autoSpaceDE w:val="0"/>
        <w:autoSpaceDN w:val="0"/>
        <w:spacing w:before="71"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Практика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социальных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отношений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показывает,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взаимное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уважение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D7C2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совместная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деятельность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работодателей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профсоюзных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организаций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сегодня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1A474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единственно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возможным</w:t>
      </w:r>
      <w:r w:rsidRPr="001A474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инструментом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сотрудничества.</w:t>
      </w:r>
    </w:p>
    <w:p w:rsidR="0037310D" w:rsidRPr="001A4740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Наша первичная   профс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оюзная организация объединяет </w:t>
      </w:r>
      <w:r w:rsidR="00DE7210">
        <w:rPr>
          <w:rFonts w:ascii="Times New Roman" w:eastAsia="Times New Roman" w:hAnsi="Times New Roman" w:cs="Times New Roman"/>
          <w:sz w:val="28"/>
          <w:szCs w:val="28"/>
        </w:rPr>
        <w:t>32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членов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 xml:space="preserve"> профсоюза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1A474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стабильный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охват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проф.членством.</w:t>
      </w:r>
    </w:p>
    <w:p w:rsidR="0037310D" w:rsidRPr="001A4740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lastRenderedPageBreak/>
        <w:t>Ежегодно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партнерства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проводится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мониторинг</w:t>
      </w:r>
      <w:r w:rsidRPr="001A4740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анализ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мер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социальной поддержки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работников:</w:t>
      </w:r>
    </w:p>
    <w:p w:rsidR="0037310D" w:rsidRPr="001A4740" w:rsidRDefault="0037310D" w:rsidP="00794E44">
      <w:pPr>
        <w:widowControl w:val="0"/>
        <w:tabs>
          <w:tab w:val="left" w:pos="616"/>
          <w:tab w:val="left" w:pos="2200"/>
          <w:tab w:val="left" w:pos="4396"/>
          <w:tab w:val="left" w:pos="6779"/>
          <w:tab w:val="left" w:pos="8887"/>
          <w:tab w:val="left" w:pos="9923"/>
        </w:tabs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04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F218A"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работника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ab/>
        <w:t>воспользовались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ab/>
        <w:t>допо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>лнительными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>оплачиваемыми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 xml:space="preserve">днями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по</w:t>
      </w:r>
      <w:r w:rsidR="00990BF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990BF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 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</w:t>
      </w:r>
      <w:r w:rsidR="00990BF6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-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значимым</w:t>
      </w:r>
      <w:r w:rsidRPr="001A474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причинам;</w:t>
      </w:r>
    </w:p>
    <w:p w:rsidR="0037310D" w:rsidRPr="001A4740" w:rsidRDefault="0037310D" w:rsidP="00D24385">
      <w:pPr>
        <w:widowControl w:val="0"/>
        <w:tabs>
          <w:tab w:val="left" w:pos="720"/>
          <w:tab w:val="left" w:pos="2367"/>
          <w:tab w:val="left" w:pos="4437"/>
          <w:tab w:val="left" w:pos="5653"/>
          <w:tab w:val="left" w:pos="6256"/>
          <w:tab w:val="left" w:pos="6835"/>
          <w:tab w:val="left" w:pos="9923"/>
        </w:tabs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F218A">
        <w:rPr>
          <w:rFonts w:ascii="Times New Roman" w:eastAsia="Times New Roman" w:hAnsi="Times New Roman" w:cs="Times New Roman"/>
          <w:sz w:val="28"/>
          <w:szCs w:val="28"/>
        </w:rPr>
        <w:t xml:space="preserve">  15</w:t>
      </w:r>
      <w:r w:rsidR="00604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ab/>
        <w:t>прор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>аботавшим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>учебный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>год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>без</w:t>
      </w:r>
      <w:r w:rsidR="00990BF6">
        <w:rPr>
          <w:rFonts w:ascii="Times New Roman" w:eastAsia="Times New Roman" w:hAnsi="Times New Roman" w:cs="Times New Roman"/>
          <w:sz w:val="28"/>
          <w:szCs w:val="28"/>
        </w:rPr>
        <w:tab/>
        <w:t>листа</w:t>
      </w:r>
      <w:r w:rsidR="00D243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>нетрудоспособнос</w:t>
      </w:r>
      <w:r w:rsidR="00D2438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ти,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предоставлено</w:t>
      </w:r>
      <w:r w:rsidRPr="001A474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A474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дня</w:t>
      </w:r>
      <w:r w:rsidRPr="001A474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дополнительного</w:t>
      </w:r>
      <w:r w:rsidRPr="001A474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отпуска;</w:t>
      </w:r>
    </w:p>
    <w:p w:rsidR="0037310D" w:rsidRPr="001A4740" w:rsidRDefault="0037310D" w:rsidP="00794E44">
      <w:pPr>
        <w:widowControl w:val="0"/>
        <w:tabs>
          <w:tab w:val="left" w:pos="9923"/>
        </w:tabs>
        <w:autoSpaceDE w:val="0"/>
        <w:autoSpaceDN w:val="0"/>
        <w:spacing w:after="0" w:line="316" w:lineRule="exact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- д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оплаты</w:t>
      </w:r>
      <w:r w:rsidRPr="001A474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за</w:t>
      </w:r>
      <w:r w:rsidRPr="001A474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вредные</w:t>
      </w:r>
      <w:r w:rsidRPr="001A474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условия</w:t>
      </w:r>
      <w:r w:rsidRPr="001A474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труда</w:t>
      </w:r>
      <w:r w:rsidRPr="001A474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получили</w:t>
      </w:r>
      <w:r w:rsidRPr="001A474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="00BF218A">
        <w:rPr>
          <w:rFonts w:ascii="Times New Roman" w:eastAsia="Times New Roman" w:hAnsi="Times New Roman" w:cs="Times New Roman"/>
          <w:spacing w:val="-3"/>
          <w:sz w:val="28"/>
          <w:szCs w:val="28"/>
        </w:rPr>
        <w:t>13</w:t>
      </w:r>
      <w:bookmarkStart w:id="0" w:name="_GoBack"/>
      <w:bookmarkEnd w:id="0"/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>работников.</w:t>
      </w:r>
    </w:p>
    <w:p w:rsidR="0037310D" w:rsidRPr="001A4740" w:rsidRDefault="0037310D" w:rsidP="00794E44">
      <w:pPr>
        <w:widowControl w:val="0"/>
        <w:tabs>
          <w:tab w:val="left" w:pos="9923"/>
        </w:tabs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В нашем детском саду имеется уголок социального партнёрства,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отражается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информация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работе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профкома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сада,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члены</w:t>
      </w:r>
      <w:r w:rsidRPr="001A474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получить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всю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необходимую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информацию.</w:t>
      </w:r>
    </w:p>
    <w:p w:rsidR="0037310D" w:rsidRPr="001A4740" w:rsidRDefault="0037310D" w:rsidP="0060432C">
      <w:pPr>
        <w:widowControl w:val="0"/>
        <w:autoSpaceDE w:val="0"/>
        <w:autoSpaceDN w:val="0"/>
        <w:spacing w:before="265" w:after="0" w:line="240" w:lineRule="auto"/>
        <w:ind w:right="-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Уважаемые</w:t>
      </w:r>
      <w:r w:rsidRPr="001A474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коллеги!</w:t>
      </w:r>
    </w:p>
    <w:p w:rsidR="0037310D" w:rsidRPr="001A4740" w:rsidRDefault="0037310D" w:rsidP="0060432C">
      <w:pPr>
        <w:widowControl w:val="0"/>
        <w:autoSpaceDE w:val="0"/>
        <w:autoSpaceDN w:val="0"/>
        <w:spacing w:before="5"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2021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году,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всего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шесть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месяцев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нашем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реализован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самый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масштабный</w:t>
      </w:r>
      <w:r w:rsidRPr="001A4740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проект</w:t>
      </w:r>
      <w:r w:rsidRPr="001A4740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Общероссийского</w:t>
      </w:r>
      <w:r w:rsidRPr="001A4740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1A4740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1A4740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последних</w:t>
      </w:r>
      <w:r w:rsidRPr="001A4740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лет</w:t>
      </w:r>
      <w:r w:rsidRPr="001A4740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-«Цифровизация</w:t>
      </w:r>
      <w:r w:rsidRPr="001A474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Профсоюза».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В 2021 году мы заменили бумажные профсоюзные билеты 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 бонусной программой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ProfCards</w:t>
      </w:r>
      <w:r>
        <w:rPr>
          <w:rFonts w:ascii="Times New Roman" w:eastAsia="Times New Roman" w:hAnsi="Times New Roman" w:cs="Times New Roman"/>
          <w:sz w:val="28"/>
          <w:szCs w:val="28"/>
        </w:rPr>
        <w:t>. Это позволяет нашим членам Профсоюза совершать покупки в интернет-магазинах партнеров и возвращать часть средства в виде бонусов на свой счет.</w:t>
      </w:r>
    </w:p>
    <w:p w:rsidR="0037310D" w:rsidRDefault="0037310D" w:rsidP="0060432C">
      <w:pPr>
        <w:widowControl w:val="0"/>
        <w:autoSpaceDE w:val="0"/>
        <w:autoSpaceDN w:val="0"/>
        <w:spacing w:after="0" w:line="242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Общероссийский Профсоюз образования объявил 2022-й год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</w:t>
      </w:r>
      <w:r w:rsidR="0060432C">
        <w:rPr>
          <w:rFonts w:ascii="Times New Roman" w:eastAsia="Times New Roman" w:hAnsi="Times New Roman" w:cs="Times New Roman"/>
          <w:sz w:val="28"/>
          <w:szCs w:val="28"/>
        </w:rPr>
        <w:t xml:space="preserve">йского Профсоюза образования»,  </w:t>
      </w:r>
      <w:r>
        <w:rPr>
          <w:rFonts w:ascii="Times New Roman" w:eastAsia="Times New Roman" w:hAnsi="Times New Roman" w:cs="Times New Roman"/>
          <w:sz w:val="28"/>
          <w:szCs w:val="28"/>
        </w:rPr>
        <w:t>«Профсоюзное образование» и «Профсоюз – территория здоровья».</w:t>
      </w:r>
    </w:p>
    <w:p w:rsidR="0060432C" w:rsidRDefault="0060432C" w:rsidP="0060432C">
      <w:pPr>
        <w:widowControl w:val="0"/>
        <w:autoSpaceDE w:val="0"/>
        <w:autoSpaceDN w:val="0"/>
        <w:spacing w:after="0" w:line="240" w:lineRule="auto"/>
        <w:ind w:right="-2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7310D" w:rsidRPr="001A4740" w:rsidRDefault="0037310D" w:rsidP="0060432C">
      <w:pPr>
        <w:widowControl w:val="0"/>
        <w:autoSpaceDE w:val="0"/>
        <w:autoSpaceDN w:val="0"/>
        <w:spacing w:after="0" w:line="240" w:lineRule="auto"/>
        <w:ind w:right="-2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Уважаемые</w:t>
      </w:r>
      <w:r w:rsidRPr="001A4740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b/>
          <w:bCs/>
          <w:sz w:val="28"/>
          <w:szCs w:val="28"/>
        </w:rPr>
        <w:t>коллеги!</w:t>
      </w:r>
    </w:p>
    <w:p w:rsidR="0037310D" w:rsidRPr="001A4740" w:rsidRDefault="0037310D" w:rsidP="0037310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37310D" w:rsidRPr="0060432C" w:rsidRDefault="0037310D" w:rsidP="0060432C">
      <w:pPr>
        <w:widowControl w:val="0"/>
        <w:autoSpaceDE w:val="0"/>
        <w:autoSpaceDN w:val="0"/>
        <w:spacing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сегодня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сообщество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динамичных,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активных,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профессиональных и неравнодушных единомышленников, способных привлечь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внимание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общества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власти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проблемам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перспективам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60432C"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</w:p>
    <w:p w:rsidR="0037310D" w:rsidRPr="0060432C" w:rsidRDefault="0037310D" w:rsidP="0060432C">
      <w:pPr>
        <w:widowControl w:val="0"/>
        <w:autoSpaceDE w:val="0"/>
        <w:autoSpaceDN w:val="0"/>
        <w:spacing w:after="0" w:line="242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благодарна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социальному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партнёру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взаимопонимание</w:t>
      </w:r>
      <w:r w:rsidRPr="001A4740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A4740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поддержку</w:t>
      </w:r>
      <w:r w:rsidRPr="001A474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начинаний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нашей</w:t>
      </w:r>
      <w:r w:rsidRPr="001A474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первичной</w:t>
      </w:r>
      <w:r w:rsidRPr="001A474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Pr="001A474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:rsidR="0037310D" w:rsidRPr="0060432C" w:rsidRDefault="0037310D" w:rsidP="0060432C">
      <w:pPr>
        <w:widowControl w:val="0"/>
        <w:autoSpaceDE w:val="0"/>
        <w:autoSpaceDN w:val="0"/>
        <w:spacing w:before="189" w:after="0" w:line="240" w:lineRule="auto"/>
        <w:ind w:right="-2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4740">
        <w:rPr>
          <w:rFonts w:ascii="Times New Roman" w:eastAsia="Times New Roman" w:hAnsi="Times New Roman" w:cs="Times New Roman"/>
          <w:sz w:val="28"/>
          <w:szCs w:val="28"/>
        </w:rPr>
        <w:t>Желаю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всем</w:t>
      </w:r>
      <w:r w:rsidRPr="001A474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здоровья</w:t>
      </w:r>
      <w:r w:rsidRPr="001A474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A4740">
        <w:rPr>
          <w:rFonts w:ascii="Times New Roman" w:eastAsia="Times New Roman" w:hAnsi="Times New Roman" w:cs="Times New Roman"/>
          <w:sz w:val="28"/>
          <w:szCs w:val="28"/>
        </w:rPr>
        <w:t>и успехов!</w:t>
      </w:r>
    </w:p>
    <w:sectPr w:rsidR="0037310D" w:rsidRPr="0060432C" w:rsidSect="00794E44">
      <w:pgSz w:w="11906" w:h="16838"/>
      <w:pgMar w:top="709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1B11" w:rsidRDefault="00161B11">
      <w:pPr>
        <w:spacing w:after="0" w:line="240" w:lineRule="auto"/>
      </w:pPr>
      <w:r>
        <w:separator/>
      </w:r>
    </w:p>
  </w:endnote>
  <w:endnote w:type="continuationSeparator" w:id="0">
    <w:p w:rsidR="00161B11" w:rsidRDefault="00161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10D" w:rsidRDefault="0037310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57D8EA1" wp14:editId="0CD56EB0">
              <wp:simplePos x="0" y="0"/>
              <wp:positionH relativeFrom="page">
                <wp:posOffset>6910705</wp:posOffset>
              </wp:positionH>
              <wp:positionV relativeFrom="page">
                <wp:posOffset>9917430</wp:posOffset>
              </wp:positionV>
              <wp:extent cx="147320" cy="16510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310D" w:rsidRDefault="0037310D">
                          <w:pPr>
                            <w:spacing w:line="244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F218A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7D8EA1"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44.15pt;margin-top:780.9pt;width:11.6pt;height:1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ur8uA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cHYewE0OV/504nu2cy6J&#10;x8etVPoVFQ0yRoIlNN6Ck92N0kADXEcXE4uLjNW1bX7NHx2A43ACoeGpuTNJ2F7eR160mq/moRMG&#10;05UTemnqXGXL0Jlm/mySnqfLZep/NXH9MK5YUVBuwoy68sM/69tB4YMijspSomaFgTMpKblZL2uJ&#10;dgR0ndnPNAuSP3FzH6dhr4HLE0p+EHrXQeRk0/nMCbNw4kQzb+54fnQdTb0wCtPsMaUbxum/U0Jd&#10;gqNJMBm09Ftunv2ecyNxwzRMjpo1CZ4fnUhsFLjihW2tJqwe7JNSmPQfSgEVGxtt9WokOohV9+se&#10;UIyI16K4A+VKAcoCEcK4A6MS8gtGHYyOBKvPWyIpRvVrDuo3c2Y05GisR4PwHJ4mWGM0mEs9zKNt&#10;K9mmAuTh/+LiCv6Qkln1PmQBqZsNjANL4jC6zLw53VuvhwG7+AUAAP//AwBQSwMEFAAGAAgAAAAh&#10;AIUMh0zgAAAADwEAAA8AAABkcnMvZG93bnJldi54bWxMTz1PwzAQ3ZH4D9ZVYqNOQQ0mjVNVCCYk&#10;RBoGRid2E6vxOcRuG/49l4nedO/u6X3k28n17GzGYD1KWC0TYAYbry22Er6qt3sBLESFWvUejYRf&#10;E2Bb3N7kKtP+gqU572PLSARDpiR0MQ4Z56HpjFNh6QeD9Dv40alIcGy5HtWFxF3PH5Ik5U5ZJIdO&#10;DealM81xf3ISdt9Yvtqfj/qzPJS2qp4TfE+PUt4tpt0GWDRT/CfDHJ+iQ0GZan9CHVhPOBHikbi0&#10;rdMVtZg5NGtg9XwTTwJ4kfPrHsUfAAAA//8DAFBLAQItABQABgAIAAAAIQC2gziS/gAAAOEBAAAT&#10;AAAAAAAAAAAAAAAAAAAAAABbQ29udGVudF9UeXBlc10ueG1sUEsBAi0AFAAGAAgAAAAhADj9If/W&#10;AAAAlAEAAAsAAAAAAAAAAAAAAAAALwEAAF9yZWxzLy5yZWxzUEsBAi0AFAAGAAgAAAAhAGcS6vy4&#10;AgAAqAUAAA4AAAAAAAAAAAAAAAAALgIAAGRycy9lMm9Eb2MueG1sUEsBAi0AFAAGAAgAAAAhAIUM&#10;h0zgAAAADwEAAA8AAAAAAAAAAAAAAAAAEgUAAGRycy9kb3ducmV2LnhtbFBLBQYAAAAABAAEAPMA&#10;AAAfBgAAAAA=&#10;" filled="f" stroked="f">
              <v:textbox inset="0,0,0,0">
                <w:txbxContent>
                  <w:p w:rsidR="0037310D" w:rsidRDefault="0037310D">
                    <w:pPr>
                      <w:spacing w:line="244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F218A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1B11" w:rsidRDefault="00161B11">
      <w:pPr>
        <w:spacing w:after="0" w:line="240" w:lineRule="auto"/>
      </w:pPr>
      <w:r>
        <w:separator/>
      </w:r>
    </w:p>
  </w:footnote>
  <w:footnote w:type="continuationSeparator" w:id="0">
    <w:p w:rsidR="00161B11" w:rsidRDefault="00161B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7E54A1"/>
    <w:multiLevelType w:val="hybridMultilevel"/>
    <w:tmpl w:val="CFA6BC50"/>
    <w:lvl w:ilvl="0" w:tplc="F9000F70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565EBA">
      <w:numFmt w:val="bullet"/>
      <w:lvlText w:val="•"/>
      <w:lvlJc w:val="left"/>
      <w:pPr>
        <w:ind w:left="548" w:hanging="164"/>
      </w:pPr>
      <w:rPr>
        <w:rFonts w:hint="default"/>
        <w:lang w:val="ru-RU" w:eastAsia="en-US" w:bidi="ar-SA"/>
      </w:rPr>
    </w:lvl>
    <w:lvl w:ilvl="2" w:tplc="93DE289A">
      <w:numFmt w:val="bullet"/>
      <w:lvlText w:val="•"/>
      <w:lvlJc w:val="left"/>
      <w:pPr>
        <w:ind w:left="817" w:hanging="164"/>
      </w:pPr>
      <w:rPr>
        <w:rFonts w:hint="default"/>
        <w:lang w:val="ru-RU" w:eastAsia="en-US" w:bidi="ar-SA"/>
      </w:rPr>
    </w:lvl>
    <w:lvl w:ilvl="3" w:tplc="1F5E9E5A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4" w:tplc="9358FD8E">
      <w:numFmt w:val="bullet"/>
      <w:lvlText w:val="•"/>
      <w:lvlJc w:val="left"/>
      <w:pPr>
        <w:ind w:left="1354" w:hanging="164"/>
      </w:pPr>
      <w:rPr>
        <w:rFonts w:hint="default"/>
        <w:lang w:val="ru-RU" w:eastAsia="en-US" w:bidi="ar-SA"/>
      </w:rPr>
    </w:lvl>
    <w:lvl w:ilvl="5" w:tplc="F1807E9E">
      <w:numFmt w:val="bullet"/>
      <w:lvlText w:val="•"/>
      <w:lvlJc w:val="left"/>
      <w:pPr>
        <w:ind w:left="1623" w:hanging="164"/>
      </w:pPr>
      <w:rPr>
        <w:rFonts w:hint="default"/>
        <w:lang w:val="ru-RU" w:eastAsia="en-US" w:bidi="ar-SA"/>
      </w:rPr>
    </w:lvl>
    <w:lvl w:ilvl="6" w:tplc="F2D8DE48">
      <w:numFmt w:val="bullet"/>
      <w:lvlText w:val="•"/>
      <w:lvlJc w:val="left"/>
      <w:pPr>
        <w:ind w:left="1892" w:hanging="164"/>
      </w:pPr>
      <w:rPr>
        <w:rFonts w:hint="default"/>
        <w:lang w:val="ru-RU" w:eastAsia="en-US" w:bidi="ar-SA"/>
      </w:rPr>
    </w:lvl>
    <w:lvl w:ilvl="7" w:tplc="318C45CC">
      <w:numFmt w:val="bullet"/>
      <w:lvlText w:val="•"/>
      <w:lvlJc w:val="left"/>
      <w:pPr>
        <w:ind w:left="2160" w:hanging="164"/>
      </w:pPr>
      <w:rPr>
        <w:rFonts w:hint="default"/>
        <w:lang w:val="ru-RU" w:eastAsia="en-US" w:bidi="ar-SA"/>
      </w:rPr>
    </w:lvl>
    <w:lvl w:ilvl="8" w:tplc="10F4D68E">
      <w:numFmt w:val="bullet"/>
      <w:lvlText w:val="•"/>
      <w:lvlJc w:val="left"/>
      <w:pPr>
        <w:ind w:left="2429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8DD"/>
    <w:rsid w:val="000439BD"/>
    <w:rsid w:val="00161B11"/>
    <w:rsid w:val="002A3243"/>
    <w:rsid w:val="0037310D"/>
    <w:rsid w:val="0060432C"/>
    <w:rsid w:val="00794E44"/>
    <w:rsid w:val="007D7C26"/>
    <w:rsid w:val="00990BF6"/>
    <w:rsid w:val="00BD662C"/>
    <w:rsid w:val="00BF218A"/>
    <w:rsid w:val="00D24385"/>
    <w:rsid w:val="00DB06D4"/>
    <w:rsid w:val="00DE7210"/>
    <w:rsid w:val="00F109D2"/>
    <w:rsid w:val="00F2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857C3A"/>
  <w15:docId w15:val="{BFF24F83-FFE0-4766-9ED3-EAF495194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7310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7310D"/>
  </w:style>
  <w:style w:type="table" w:styleId="a5">
    <w:name w:val="Table Grid"/>
    <w:basedOn w:val="a1"/>
    <w:uiPriority w:val="59"/>
    <w:rsid w:val="00373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731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1280</Words>
  <Characters>7301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Мунира</dc:creator>
  <cp:keywords/>
  <dc:description/>
  <cp:lastModifiedBy>user002</cp:lastModifiedBy>
  <cp:revision>7</cp:revision>
  <dcterms:created xsi:type="dcterms:W3CDTF">2022-10-08T06:56:00Z</dcterms:created>
  <dcterms:modified xsi:type="dcterms:W3CDTF">2022-10-08T08:09:00Z</dcterms:modified>
</cp:coreProperties>
</file>